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F0" w:rsidRPr="006B4A5B" w:rsidRDefault="000C22F0" w:rsidP="000C22F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</w:rPr>
      </w:pPr>
      <w:r w:rsidRPr="006B4A5B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8"/>
          <w:shd w:val="clear" w:color="auto" w:fill="FFFFFF"/>
        </w:rPr>
        <w:t>ИНФОРМАЦИЯ О ПОРЯДКЕ ПОДАЧИ И РАССМОТРЕНИЯ АПЕЛЛЯЦИЙ УЧАСТНИКОВ ГИА В САМАРСКОЙ ОБЛАСТИ</w:t>
      </w:r>
      <w:r w:rsidRPr="006B4A5B">
        <w:rPr>
          <w:rFonts w:ascii="Times New Roman" w:eastAsia="Times New Roman" w:hAnsi="Times New Roman" w:cs="Times New Roman"/>
          <w:smallCaps/>
          <w:color w:val="000000"/>
          <w:sz w:val="24"/>
          <w:szCs w:val="28"/>
        </w:rPr>
        <w:br/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1400, министерство образования и науки Самарской области разъясняет следующее.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права на объективное оценивание участникам государственной итоговой аттестации по образовательным программам среднего общего образования (далее – ГИА) предоставляется право подать апелляцию в конфликтную комиссию Самарской области.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Конфликтная комиссия принимает в письменной форме апелляции участников ГИА: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– о нарушении установленного порядка проведения ГИА по учебному предмету;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– о несогласии с выставленными баллами.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Апелляцию о нарушении установленного порядка проведения ГИА по учебному предмету участник ГИА подает в день проведения экзамена по соответствующему общеобразовательному предмету, не покидая пункта проведения экзамена (далее – ППЭ).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Апелляцию о несогласии с выставленными баллами – в течение двух рабочих дней со дня объявления результатов ГИА по соответствующему общеобразовательному предмету.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Конфликтной комиссией не рассматриваются апелляции по вопросам: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содержания и структуры контрольных измерительных материалов;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– связанным с нарушением участником ГИА установленных требований к выполнению экзаменационной работы.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подаче апелляции о нарушении установленного порядка проведения ГИА участник должен: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получить от организатора в ППЭ бланк апелляции (два экземпляра);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– составить апелляцию в двух экземплярах;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передать оба экземпляра члену государственной экзаменационной комиссии Самарской области (далее – ГЭК), который обязан принять и удостоверить их своей подписью, один экземпляр возвращается участнику ГИА, другой передается в конфликтную комиссию;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получить результат рассмотрения апелляции в месте регистрации на ГИА (для выпускников текущего года в образовательной организации, в которой они были допущены к государственной итоговой аттестации) или у ответственного секретаря конфликтной комиссии.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апелляции о нарушении установленного порядка проведения ГИА конфликтная комиссия может принять решение: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– об отклонении апелляции, если конфликтная комиссия признала факты, изложенные в апелляции, несущественными или не имеющими место;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– об удовлетворении апелляции, если факты, изложенные в апелляции, могут оказать существенное влияние на результаты ГИА.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Конфликтная комиссия Самарской области рассматривает апелляцию о нарушении установленного порядка проведения ГИА не более двух рабочих дней с момента ее подачи.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конфликтной комиссией была удовлетворена апелляция участника ГИА о нарушении установленного порядка проведения ГИА, председатель ГЭК принимает решение об отмене результата ГИА данного участника по соответствующему общеобразовательному предмету, а также о его допуске к экзаменам в дополнительные сроки, предусмотренные единым расписанием экзаменов.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подаче апелляции о несогласии с выставленными баллами участник ГИА должен: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получить бланк апелляции (два экземпляра): выпускники текущего года – в общеобразовательной организации, в которой они были допущены к государственной итоговой аттестации, иные участники ГИА – в местах регистрации на сдачу экзаменов;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– составить апелляцию в двух экземплярах;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– передать оба экземпляра апелляции: выпускники текущего года – руководителю образовательной организации (ответственному лицу), иные участники ГИА – ответственным лицам, которые удостоверяют их своей подписью, один экземпляр возвращается участнику ГИА, другой передаётся в конфликтную комиссию;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получить информацию о времени и месте рассмотрения апелляции.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По желанию участника ГИА его апелляция может быть рассмотрена заочно.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рассмотрении апелляции о несогласии с выставленными баллами участнику ГИА, подавшему апелляцию, предоставляется возможность убедиться в том, что его работа экзаменационная работа проверена и оценена в соответствии с установленными требованиями.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Черновики в качестве материалов апелляции не рассматриваются.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Конфликтная комиссия рассматривает апелляцию о несогласии с выставленными баллами не более четырёх рабочих дней с момента поступления ее в конфликтную комиссию.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апелляции о несогласии с выставленными баллами конфликтная комиссия может вынести решение: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- об отклонении апелляции и сохранении выставленных баллов;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- об удовлетворении апелляции и изменении баллов (результат может быть изменен как в сторону увеличения, так и в сторону уменьшения).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последнем случае результат сдачи ГИА изменяется на основании решения конфликтной комиссии Самарской области. Протоколы решения конфликтной комиссии Самарской области передаются в Региональный центр обработки информации для передачи в федеральную уполномоченную организацию с целью перерасчета результатов ГИА.</w:t>
      </w:r>
    </w:p>
    <w:p w:rsidR="00F7222D" w:rsidRPr="000C22F0" w:rsidRDefault="000C22F0" w:rsidP="000C22F0">
      <w:pPr>
        <w:jc w:val="both"/>
        <w:rPr>
          <w:rFonts w:ascii="Times New Roman" w:hAnsi="Times New Roman" w:cs="Times New Roman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 центр обработки информации, полученные из федеральной уполномоченной организации измененные результаты ГИА, передает их в ГЭК для дальнейшего утверждения.</w:t>
      </w:r>
    </w:p>
    <w:sectPr w:rsidR="00F7222D" w:rsidRPr="000C22F0" w:rsidSect="00D7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2F0"/>
    <w:rsid w:val="000C22F0"/>
    <w:rsid w:val="006B4A5B"/>
    <w:rsid w:val="00D76BE3"/>
    <w:rsid w:val="00F7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4352</Characters>
  <Application>Microsoft Office Word</Application>
  <DocSecurity>0</DocSecurity>
  <Lines>36</Lines>
  <Paragraphs>10</Paragraphs>
  <ScaleCrop>false</ScaleCrop>
  <Company>Microsoft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Завуч</cp:lastModifiedBy>
  <cp:revision>2</cp:revision>
  <dcterms:created xsi:type="dcterms:W3CDTF">2017-03-01T09:12:00Z</dcterms:created>
  <dcterms:modified xsi:type="dcterms:W3CDTF">2017-03-01T09:12:00Z</dcterms:modified>
</cp:coreProperties>
</file>